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ホテル併設のブライダルサロンにて◯年間、新婦様のヘアメイクと前撮り・挙式当日の仕上げを担当し、月平均◯件を施術してまいりました。事前カウンセリングとリハーサルを自分で一貫して受け持ち、衣装・会場の照明・お相手のご希望まで確認した上で、肌質と骨格に合わせたベースメイクとパーツバランスを提案しています。直近◯年は広告撮影のモデルメイクと後輩◯名の技術指導も兼任し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事業内容：年間挙式数◯組のホテル併設ブライダルサロン（美容スタッフ◯名）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所属・役職：メイクアップ</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・新婦様のブライダルヘアメイク施術（月平均◯件、前撮り・挙式・披露宴のお直しまで対応）</w:t>
            </w:r>
          </w:p>
          <w:p>
            <w:pPr>
              <w:spacing w:after="60" w:line="300"/>
              <w:ind w:left="200"/>
            </w:pPr>
            <w:r>
              <w:rPr>
                <w:rFonts w:ascii="MS Mincho" w:cs="MS Mincho" w:eastAsia="MS Mincho" w:hAnsi="MS Mincho"/>
                <w:sz w:val="20"/>
                <w:szCs w:val="20"/>
              </w:rPr>
              <w:t xml:space="preserve">・事前カウンセリングとリハーサルメイクの実施、衣装・会場に合わせた仕上がりプランの提案</w:t>
            </w:r>
          </w:p>
          <w:p>
            <w:pPr>
              <w:spacing w:after="60" w:line="300"/>
              <w:ind w:left="200"/>
            </w:pPr>
            <w:r>
              <w:rPr>
                <w:rFonts w:ascii="MS Mincho" w:cs="MS Mincho" w:eastAsia="MS Mincho" w:hAnsi="MS Mincho"/>
                <w:sz w:val="20"/>
                <w:szCs w:val="20"/>
              </w:rPr>
              <w:t xml:space="preserve">・広告・雑誌タイアップ撮影におけるモデルメイク（年間◯件、カメラマンとの仕上がり確認を含む）</w:t>
            </w:r>
          </w:p>
          <w:p>
            <w:pPr>
              <w:spacing w:after="60" w:line="300"/>
              <w:ind w:left="200"/>
            </w:pPr>
            <w:r>
              <w:rPr>
                <w:rFonts w:ascii="MS Mincho" w:cs="MS Mincho" w:eastAsia="MS Mincho" w:hAnsi="MS Mincho"/>
                <w:sz w:val="20"/>
                <w:szCs w:val="20"/>
              </w:rPr>
              <w:t xml:space="preserve">・後輩スタッフ◯名への技術指導、手順書の作成とコスメの在庫管理・発注</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・カウンセリングシートに希望イメージと避けたい印象の記入欄を設け、リハーサル後の大幅な変更依頼が減り、当日の施術を予定時間内に収められるようになりました。</w:t>
            </w:r>
          </w:p>
          <w:p>
            <w:pPr>
              <w:spacing w:after="60" w:line="300"/>
              <w:ind w:left="200"/>
            </w:pPr>
            <w:r>
              <w:rPr>
                <w:rFonts w:ascii="MS Mincho" w:cs="MS Mincho" w:eastAsia="MS Mincho" w:hAnsi="MS Mincho"/>
                <w:sz w:val="20"/>
                <w:szCs w:val="20"/>
              </w:rPr>
              <w:t xml:space="preserve">・新人向けに工程ごとのチェック項目をまとめた手順書を整備し、アシスタントが単独で前撮りを担当できるまでの期間を◯か月短縮しました。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・ブライダルヘアメイク（洋装・和装）、撮影メイク、ナチュラルからモードまでの対応</w:t>
      </w:r>
    </w:p>
    <w:p>
      <w:pPr>
        <w:spacing w:after="60" w:line="300"/>
        <w:ind w:left="200"/>
      </w:pPr>
      <w:r>
        <w:rPr>
          <w:rFonts w:ascii="MS Mincho" w:cs="MS Mincho" w:eastAsia="MS Mincho" w:hAnsi="MS Mincho"/>
          <w:sz w:val="20"/>
          <w:szCs w:val="20"/>
        </w:rPr>
        <w:t xml:space="preserve">・肌質・骨格・パーソナルカラーを踏まえたベースメイクと色味の提案</w:t>
      </w:r>
    </w:p>
    <w:p>
      <w:pPr>
        <w:spacing w:after="60" w:line="300"/>
        <w:ind w:left="200"/>
      </w:pPr>
      <w:r>
        <w:rPr>
          <w:rFonts w:ascii="MS Mincho" w:cs="MS Mincho" w:eastAsia="MS Mincho" w:hAnsi="MS Mincho"/>
          <w:sz w:val="20"/>
          <w:szCs w:val="20"/>
        </w:rPr>
        <w:t xml:space="preserve">・ヘアセット（アップスタイル・ダウンスタイル・和装ヘア）、つけまつげの装着</w:t>
      </w:r>
    </w:p>
    <w:p>
      <w:pPr>
        <w:spacing w:after="60" w:line="300"/>
        <w:ind w:left="200"/>
      </w:pPr>
      <w:r>
        <w:rPr>
          <w:rFonts w:ascii="MS Mincho" w:cs="MS Mincho" w:eastAsia="MS Mincho" w:hAnsi="MS Mincho"/>
          <w:sz w:val="20"/>
          <w:szCs w:val="20"/>
        </w:rPr>
        <w:t xml:space="preserve">・使用経験ブランド：SUQQU、NARS、MAC、shu uemura、RMK</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・美容師免許（20XX年3月取得）</w:t>
      </w:r>
    </w:p>
    <w:p>
      <w:pPr>
        <w:spacing w:after="60" w:line="300"/>
        <w:ind w:left="200"/>
      </w:pPr>
      <w:r>
        <w:rPr>
          <w:rFonts w:ascii="MS Mincho" w:cs="MS Mincho" w:eastAsia="MS Mincho" w:hAnsi="MS Mincho"/>
          <w:sz w:val="20"/>
          <w:szCs w:val="20"/>
        </w:rPr>
        <w:t xml:space="preserve">・日本メイクアップ技術検定1級（20XX年X月取得）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強みは、仕上がりのイメージを言葉にしづらいお客様から要望を引き出すカウンセリングです。参考写真だけでなく「どう見られたいか」「当日誰に会うか」を伺い、リハーサル時に色味と眉の形を2案ご提示して選んでいただく進め方に変えたところ、当日の大幅なやり直し依頼が減り、担当分の施術が予定時間内に収まるようになりました。貴社でも挙式や撮影という後戻りできない場面で、要望の確認と時間管理を両立させた施術を提供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メイクアップの職務経歴書テンプレート（例文入り）</dc:title>
  <dc:creator>RESUMY.AI</dc:creator>
  <cp:lastModifiedBy>Un-named</cp:lastModifiedBy>
  <cp:revision>1</cp:revision>
  <dcterms:created xsi:type="dcterms:W3CDTF">2026-10-22T10:03:13.776Z</dcterms:created>
  <dcterms:modified xsi:type="dcterms:W3CDTF">2026-10-22T10:03:13.776Z</dcterms:modified>
</cp:coreProperties>
</file>

<file path=docProps/custom.xml><?xml version="1.0" encoding="utf-8"?>
<Properties xmlns="http://schemas.openxmlformats.org/officeDocument/2006/custom-properties" xmlns:vt="http://schemas.openxmlformats.org/officeDocument/2006/docPropsVTypes"/>
</file>