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衛生管理サービス会社で◯年間、病院・介護施設・食品製造工場・ホテルの消毒および除菌作業を担当してきました。定期作業では施設ごとに薬剤と濃度、作業順路を決めた手順書に沿って対応し、感染症発生時の緊急消毒にも出動しています。作業後は検査結果と写真を添えた報告書を作成し、担当者へ衛生面の改善点を伝え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事業内容：医療・食品・宿泊施設向けの総合衛生管理サービス会社（従業員◯名）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所属・役職：消毒作業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・病院・介護施設の居室および共用部の定期消毒作業（月間◯件）</w:t>
            </w:r>
          </w:p>
          <w:p>
            <w:pPr>
              <w:spacing w:after="60" w:line="300"/>
              <w:ind w:left="200"/>
            </w:pPr>
            <w:r>
              <w:rPr>
                <w:rFonts w:ascii="MS Mincho" w:cs="MS Mincho" w:eastAsia="MS Mincho" w:hAnsi="MS Mincho"/>
                <w:sz w:val="20"/>
                <w:szCs w:val="20"/>
              </w:rPr>
              <w:t xml:space="preserve">・食品製造工場の製造区画・器具の洗浄後消毒と記録作成</w:t>
            </w:r>
          </w:p>
          <w:p>
            <w:pPr>
              <w:spacing w:after="60" w:line="300"/>
              <w:ind w:left="200"/>
            </w:pPr>
            <w:r>
              <w:rPr>
                <w:rFonts w:ascii="MS Mincho" w:cs="MS Mincho" w:eastAsia="MS Mincho" w:hAnsi="MS Mincho"/>
                <w:sz w:val="20"/>
                <w:szCs w:val="20"/>
              </w:rPr>
              <w:t xml:space="preserve">・ホテル客室・大浴場の除菌作業（1日平均◯室）</w:t>
            </w:r>
          </w:p>
          <w:p>
            <w:pPr>
              <w:spacing w:after="60" w:line="300"/>
              <w:ind w:left="200"/>
            </w:pPr>
            <w:r>
              <w:rPr>
                <w:rFonts w:ascii="MS Mincho" w:cs="MS Mincho" w:eastAsia="MS Mincho" w:hAnsi="MS Mincho"/>
                <w:sz w:val="20"/>
                <w:szCs w:val="20"/>
              </w:rPr>
              <w:t xml:space="preserve">・感染症発生時の緊急消毒対応と作業報告書の作成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・食品工場の定期作業で区画別の手順書を作り直し、拭き取り検査の再作業が◯件から◯件に減少</w:t>
            </w:r>
          </w:p>
          <w:p>
            <w:pPr>
              <w:spacing w:after="60" w:line="300"/>
              <w:ind w:left="200"/>
            </w:pPr>
            <w:r>
              <w:rPr>
                <w:rFonts w:ascii="MS Mincho" w:cs="MS Mincho" w:eastAsia="MS Mincho" w:hAnsi="MS Mincho"/>
                <w:sz w:val="20"/>
                <w:szCs w:val="20"/>
              </w:rPr>
              <w:t xml:space="preserve">・緊急消毒の受付から出動までの持ち出し資材を定型化し、準備時間を約◯%短縮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・次亜塩素酸ナトリウム・アルコール系消毒剤の希釈と濃度管理</w:t>
      </w:r>
    </w:p>
    <w:p>
      <w:pPr>
        <w:spacing w:after="60" w:line="300"/>
        <w:ind w:left="200"/>
      </w:pPr>
      <w:r>
        <w:rPr>
          <w:rFonts w:ascii="MS Mincho" w:cs="MS Mincho" w:eastAsia="MS Mincho" w:hAnsi="MS Mincho"/>
          <w:sz w:val="20"/>
          <w:szCs w:val="20"/>
        </w:rPr>
        <w:t xml:space="preserve">・電動噴霧器・ULV噴霧機の操作と日常点検</w:t>
      </w:r>
    </w:p>
    <w:p>
      <w:pPr>
        <w:spacing w:after="60" w:line="300"/>
        <w:ind w:left="200"/>
      </w:pPr>
      <w:r>
        <w:rPr>
          <w:rFonts w:ascii="MS Mincho" w:cs="MS Mincho" w:eastAsia="MS Mincho" w:hAnsi="MS Mincho"/>
          <w:sz w:val="20"/>
          <w:szCs w:val="20"/>
        </w:rPr>
        <w:t xml:space="preserve">・拭き取り検査による作業後の確認と記録</w:t>
      </w:r>
    </w:p>
    <w:p>
      <w:pPr>
        <w:spacing w:after="60" w:line="300"/>
        <w:ind w:left="200"/>
      </w:pPr>
      <w:r>
        <w:rPr>
          <w:rFonts w:ascii="MS Mincho" w:cs="MS Mincho" w:eastAsia="MS Mincho" w:hAnsi="MS Mincho"/>
          <w:sz w:val="20"/>
          <w:szCs w:val="20"/>
        </w:rPr>
        <w:t xml:space="preserve">・作業報告書の作成と施設担当者への説明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・防除作業監督者（20XX年X月取得）</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施設の用途に合わせて薬剤と作業手順を選び分ける点が強みです。食品工場では食品が触れる面と設備周辺を分けて薬剤を使い、すすぎと乾燥の手順を手順書に明記したうえで、拭き取り検査の結果を毎回記録して担当者と共有してきました。応募先でも施設ごとの条件を確認しながら、作業品質と記録の精度を保った消毒作業に取り組み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消毒作業の職務経歴書テンプレート（例文入り）</dc:title>
  <dc:creator>RESUMY.AI</dc:creator>
  <cp:lastModifiedBy>Un-named</cp:lastModifiedBy>
  <cp:revision>1</cp:revision>
  <dcterms:created xsi:type="dcterms:W3CDTF">2026-10-30T11:48:26.540Z</dcterms:created>
  <dcterms:modified xsi:type="dcterms:W3CDTF">2026-10-30T11:48:26.540Z</dcterms:modified>
</cp:coreProperties>
</file>

<file path=docProps/custom.xml><?xml version="1.0" encoding="utf-8"?>
<Properties xmlns="http://schemas.openxmlformats.org/officeDocument/2006/custom-properties" xmlns:vt="http://schemas.openxmlformats.org/officeDocument/2006/docPropsVTypes"/>
</file>